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ПРОТОКОЛ №</w:t>
      </w:r>
      <w:r>
        <w:rPr>
          <w:rFonts w:eastAsia="Times New Roman"/>
          <w:b/>
          <w:bCs/>
          <w:sz w:val="22"/>
          <w:szCs w:val="22"/>
        </w:rPr>
        <w:t>20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CB34BD" w:rsidRPr="00CB34BD" w:rsidRDefault="00CB34BD" w:rsidP="00CB34BD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CB34BD" w:rsidRPr="008D7F77" w:rsidRDefault="00CB34BD" w:rsidP="00CB34BD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 w:rsidR="008D7F77"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                                                             «03» ноя</w:t>
      </w:r>
      <w:r w:rsidR="008D7F77">
        <w:rPr>
          <w:rFonts w:eastAsia="Times New Roman"/>
          <w:sz w:val="24"/>
          <w:szCs w:val="24"/>
        </w:rPr>
        <w:t>бря 2015 год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С.А. </w:t>
      </w:r>
      <w:proofErr w:type="spellStart"/>
      <w:r w:rsidRPr="008D7F77">
        <w:rPr>
          <w:rFonts w:eastAsia="Times New Roman"/>
          <w:sz w:val="24"/>
          <w:szCs w:val="24"/>
        </w:rPr>
        <w:t>Здорнов</w:t>
      </w:r>
      <w:proofErr w:type="spellEnd"/>
      <w:r w:rsidR="007B4EE6" w:rsidRPr="008D7F77">
        <w:rPr>
          <w:rFonts w:eastAsia="Times New Roman"/>
          <w:sz w:val="24"/>
          <w:szCs w:val="24"/>
        </w:rPr>
        <w:t>.</w:t>
      </w:r>
      <w:r w:rsidRPr="008D7F77">
        <w:rPr>
          <w:rFonts w:eastAsia="Times New Roman"/>
          <w:sz w:val="24"/>
          <w:szCs w:val="24"/>
        </w:rPr>
        <w:t xml:space="preserve">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Члены Совета Ассоциации – Е.С. Борисов, В.Н. Синяков, 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начальник отдела контроля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., ведущий специалист отдела контроля И.Н. Рождественский.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8D7F77">
        <w:rPr>
          <w:rFonts w:eastAsia="Times New Roman"/>
          <w:sz w:val="24"/>
          <w:szCs w:val="24"/>
        </w:rPr>
        <w:t>Новолучанская</w:t>
      </w:r>
      <w:proofErr w:type="spellEnd"/>
      <w:r w:rsidRPr="008D7F77">
        <w:rPr>
          <w:rFonts w:eastAsia="Times New Roman"/>
          <w:sz w:val="24"/>
          <w:szCs w:val="24"/>
        </w:rPr>
        <w:t>, д.10.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заседания: 10 час. 20 мин.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</w:t>
      </w:r>
      <w:r w:rsidR="007B4EE6" w:rsidRPr="008D7F77">
        <w:rPr>
          <w:rFonts w:eastAsia="Times New Roman"/>
          <w:sz w:val="24"/>
          <w:szCs w:val="24"/>
        </w:rPr>
        <w:t xml:space="preserve"> закрытия заседания: 10 час. 5</w:t>
      </w:r>
      <w:r w:rsidRPr="008D7F77">
        <w:rPr>
          <w:rFonts w:eastAsia="Times New Roman"/>
          <w:sz w:val="24"/>
          <w:szCs w:val="24"/>
        </w:rPr>
        <w:t>0 мин.</w:t>
      </w:r>
    </w:p>
    <w:p w:rsidR="00CB34BD" w:rsidRPr="008D7F77" w:rsidRDefault="00CB34BD" w:rsidP="00CB34BD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С.А. </w:t>
      </w:r>
      <w:proofErr w:type="spellStart"/>
      <w:r w:rsidRPr="008D7F77">
        <w:rPr>
          <w:rFonts w:eastAsia="Times New Roman"/>
          <w:sz w:val="24"/>
          <w:szCs w:val="24"/>
        </w:rPr>
        <w:t>Здорнов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Секретарь: </w:t>
      </w:r>
      <w:proofErr w:type="spellStart"/>
      <w:r w:rsidRPr="008D7F77">
        <w:rPr>
          <w:rFonts w:eastAsia="Times New Roman"/>
          <w:sz w:val="24"/>
          <w:szCs w:val="24"/>
        </w:rPr>
        <w:t>М.П.Кулебякина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CB34BD" w:rsidRPr="008D7F77" w:rsidRDefault="00CB34BD" w:rsidP="00CB34BD">
      <w:pPr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CB34BD" w:rsidRPr="008D7F77" w:rsidRDefault="00CB34BD" w:rsidP="00CB34BD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0404" w:rsidRPr="008D7F77" w:rsidRDefault="00600404" w:rsidP="00464B82">
      <w:pPr>
        <w:spacing w:after="120"/>
        <w:jc w:val="both"/>
        <w:rPr>
          <w:b/>
          <w:bCs/>
          <w:sz w:val="24"/>
          <w:szCs w:val="24"/>
        </w:rPr>
      </w:pPr>
      <w:r w:rsidRPr="008D7F77">
        <w:rPr>
          <w:b/>
          <w:bCs/>
          <w:sz w:val="24"/>
          <w:szCs w:val="24"/>
        </w:rPr>
        <w:t>Повестка дня:</w:t>
      </w:r>
    </w:p>
    <w:p w:rsidR="00600404" w:rsidRPr="008D7F77" w:rsidRDefault="00E50859" w:rsidP="004D7223">
      <w:pPr>
        <w:widowControl/>
        <w:numPr>
          <w:ilvl w:val="0"/>
          <w:numId w:val="1"/>
        </w:numPr>
        <w:overflowPunct/>
        <w:autoSpaceDE/>
        <w:autoSpaceDN/>
        <w:adjustRightInd/>
        <w:spacing w:line="273" w:lineRule="auto"/>
        <w:ind w:left="644" w:hanging="360"/>
        <w:jc w:val="both"/>
        <w:rPr>
          <w:sz w:val="24"/>
          <w:szCs w:val="24"/>
        </w:rPr>
      </w:pPr>
      <w:r w:rsidRPr="008D7F77">
        <w:rPr>
          <w:sz w:val="24"/>
          <w:szCs w:val="24"/>
        </w:rPr>
        <w:t xml:space="preserve">О замене (выдаче) свидетельства о допуске к работам по подготовке проектной документации с расширением перечня видов работ, а также изменение юридического адреса </w:t>
      </w:r>
      <w:r w:rsidR="00600404" w:rsidRPr="008D7F77">
        <w:rPr>
          <w:sz w:val="24"/>
          <w:szCs w:val="24"/>
        </w:rPr>
        <w:t xml:space="preserve">члена </w:t>
      </w:r>
      <w:r w:rsidR="00CB34BD" w:rsidRPr="008D7F77">
        <w:rPr>
          <w:sz w:val="24"/>
          <w:szCs w:val="24"/>
        </w:rPr>
        <w:t>Ассоциации</w:t>
      </w:r>
      <w:r w:rsidR="00600404" w:rsidRPr="008D7F77">
        <w:rPr>
          <w:sz w:val="24"/>
          <w:szCs w:val="24"/>
        </w:rPr>
        <w:t>.</w:t>
      </w:r>
    </w:p>
    <w:p w:rsidR="00600404" w:rsidRPr="008D7F77" w:rsidRDefault="00600404" w:rsidP="00464B82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bCs/>
          <w:sz w:val="24"/>
          <w:szCs w:val="24"/>
          <w:u w:val="single"/>
        </w:rPr>
        <w:t>1.Слушали по первому вопросу</w:t>
      </w:r>
      <w:r w:rsidRPr="008D7F77">
        <w:rPr>
          <w:b/>
          <w:bCs/>
          <w:sz w:val="24"/>
          <w:szCs w:val="24"/>
        </w:rPr>
        <w:t>:</w:t>
      </w:r>
      <w:r w:rsidRPr="008D7F77">
        <w:rPr>
          <w:sz w:val="24"/>
          <w:szCs w:val="24"/>
        </w:rPr>
        <w:t xml:space="preserve"> </w:t>
      </w:r>
      <w:r w:rsidR="00CB34BD" w:rsidRPr="008D7F77">
        <w:rPr>
          <w:color w:val="000000"/>
          <w:sz w:val="24"/>
          <w:szCs w:val="24"/>
        </w:rPr>
        <w:t xml:space="preserve">начальника отдела М.П. </w:t>
      </w:r>
      <w:proofErr w:type="spellStart"/>
      <w:r w:rsidR="00CB34BD" w:rsidRPr="008D7F77">
        <w:rPr>
          <w:color w:val="000000"/>
          <w:sz w:val="24"/>
          <w:szCs w:val="24"/>
        </w:rPr>
        <w:t>Кулебякину</w:t>
      </w:r>
      <w:proofErr w:type="spellEnd"/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proofErr w:type="gramStart"/>
      <w:r w:rsidRPr="008D7F77">
        <w:rPr>
          <w:i/>
          <w:color w:val="000000"/>
          <w:sz w:val="24"/>
          <w:szCs w:val="24"/>
        </w:rPr>
        <w:t xml:space="preserve">- В соответствии с приказом Министерства регионального развития Российской Федерации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строительства», </w:t>
      </w:r>
      <w:r w:rsidRPr="008D7F77">
        <w:rPr>
          <w:color w:val="000000"/>
          <w:sz w:val="24"/>
          <w:szCs w:val="24"/>
        </w:rPr>
        <w:t>поступило   заявление о  замене (выдаче) свидетельства с расширением перечня видов работ</w:t>
      </w:r>
      <w:r w:rsidR="00E50859" w:rsidRPr="008D7F77">
        <w:rPr>
          <w:color w:val="000000"/>
          <w:sz w:val="24"/>
          <w:szCs w:val="24"/>
        </w:rPr>
        <w:t>, а также</w:t>
      </w:r>
      <w:r w:rsidR="007B4EE6" w:rsidRPr="008D7F77">
        <w:rPr>
          <w:color w:val="000000"/>
          <w:sz w:val="24"/>
          <w:szCs w:val="24"/>
        </w:rPr>
        <w:t xml:space="preserve"> об изменении</w:t>
      </w:r>
      <w:r w:rsidR="00E50859" w:rsidRPr="008D7F77">
        <w:rPr>
          <w:color w:val="000000"/>
          <w:sz w:val="24"/>
          <w:szCs w:val="24"/>
        </w:rPr>
        <w:t xml:space="preserve"> юридического адреса</w:t>
      </w:r>
      <w:r w:rsidRPr="008D7F77">
        <w:rPr>
          <w:color w:val="000000"/>
          <w:sz w:val="24"/>
          <w:szCs w:val="24"/>
        </w:rPr>
        <w:t xml:space="preserve"> организации</w:t>
      </w:r>
      <w:r w:rsidR="00E50859" w:rsidRPr="008D7F77">
        <w:rPr>
          <w:color w:val="000000"/>
          <w:sz w:val="24"/>
          <w:szCs w:val="24"/>
        </w:rPr>
        <w:t xml:space="preserve"> члена Ассоциации</w:t>
      </w:r>
      <w:r w:rsidRPr="008D7F77">
        <w:rPr>
          <w:color w:val="000000"/>
          <w:sz w:val="24"/>
          <w:szCs w:val="24"/>
        </w:rPr>
        <w:t xml:space="preserve">: </w:t>
      </w:r>
      <w:proofErr w:type="gramEnd"/>
    </w:p>
    <w:p w:rsidR="007C02E7" w:rsidRPr="008D7F77" w:rsidRDefault="00CB34BD" w:rsidP="007B4EE6">
      <w:pPr>
        <w:numPr>
          <w:ilvl w:val="0"/>
          <w:numId w:val="6"/>
        </w:numPr>
        <w:spacing w:before="120" w:after="120"/>
        <w:jc w:val="both"/>
        <w:rPr>
          <w:color w:val="000000"/>
          <w:sz w:val="24"/>
          <w:szCs w:val="24"/>
          <w:u w:val="single"/>
        </w:rPr>
      </w:pPr>
      <w:r w:rsidRPr="008D7F77">
        <w:rPr>
          <w:b/>
          <w:i/>
          <w:color w:val="000000"/>
          <w:sz w:val="24"/>
          <w:szCs w:val="24"/>
        </w:rPr>
        <w:t>ООО «</w:t>
      </w:r>
      <w:proofErr w:type="spellStart"/>
      <w:r w:rsidRPr="008D7F77">
        <w:rPr>
          <w:b/>
          <w:i/>
          <w:color w:val="000000"/>
          <w:sz w:val="24"/>
          <w:szCs w:val="24"/>
        </w:rPr>
        <w:t>Теплоком</w:t>
      </w:r>
      <w:proofErr w:type="spellEnd"/>
      <w:r w:rsidRPr="008D7F77">
        <w:rPr>
          <w:b/>
          <w:i/>
          <w:color w:val="000000"/>
          <w:sz w:val="24"/>
          <w:szCs w:val="24"/>
        </w:rPr>
        <w:t>»</w:t>
      </w:r>
      <w:r w:rsidRPr="008D7F77">
        <w:rPr>
          <w:color w:val="000000"/>
          <w:sz w:val="24"/>
          <w:szCs w:val="24"/>
        </w:rPr>
        <w:t xml:space="preserve"> (ОГРН1075321007651), заявление вх.№</w:t>
      </w:r>
      <w:r w:rsidR="007B4EE6" w:rsidRPr="008D7F77">
        <w:rPr>
          <w:color w:val="000000"/>
          <w:sz w:val="24"/>
          <w:szCs w:val="24"/>
        </w:rPr>
        <w:t>40</w:t>
      </w:r>
      <w:r w:rsidRPr="008D7F77">
        <w:rPr>
          <w:color w:val="000000"/>
          <w:sz w:val="24"/>
          <w:szCs w:val="24"/>
        </w:rPr>
        <w:t xml:space="preserve"> от 02.11.2015 г., (виды работ: </w:t>
      </w:r>
      <w:r w:rsidR="007B4EE6" w:rsidRPr="008D7F77">
        <w:rPr>
          <w:color w:val="000000"/>
          <w:sz w:val="24"/>
          <w:szCs w:val="24"/>
        </w:rPr>
        <w:t xml:space="preserve">1.1; 1.2; 1.3; 2; 3; 4.1; 4.2; 4.3; 4.4; 4.5; 4.6; 5.1; 5.2; 5.3; 5.6; 5.7; 9; </w:t>
      </w:r>
      <w:proofErr w:type="gramStart"/>
      <w:r w:rsidR="007B4EE6" w:rsidRPr="008D7F77">
        <w:rPr>
          <w:color w:val="000000"/>
          <w:sz w:val="24"/>
          <w:szCs w:val="24"/>
        </w:rPr>
        <w:t>10</w:t>
      </w:r>
      <w:r w:rsidR="007C02E7" w:rsidRPr="008D7F77">
        <w:rPr>
          <w:color w:val="000000"/>
          <w:sz w:val="24"/>
          <w:szCs w:val="24"/>
        </w:rPr>
        <w:t xml:space="preserve">- кроме </w:t>
      </w:r>
      <w:r w:rsidRPr="008D7F77">
        <w:rPr>
          <w:color w:val="000000"/>
          <w:sz w:val="24"/>
          <w:szCs w:val="24"/>
        </w:rPr>
        <w:t>особо опасн</w:t>
      </w:r>
      <w:r w:rsidR="007C02E7" w:rsidRPr="008D7F77">
        <w:rPr>
          <w:color w:val="000000"/>
          <w:sz w:val="24"/>
          <w:szCs w:val="24"/>
        </w:rPr>
        <w:t>ых и технически сложных объектов</w:t>
      </w:r>
      <w:r w:rsidRPr="008D7F77">
        <w:rPr>
          <w:color w:val="000000"/>
          <w:sz w:val="24"/>
          <w:szCs w:val="24"/>
        </w:rPr>
        <w:t xml:space="preserve"> строительства (кроме объектов использования атомной энергии)), </w:t>
      </w:r>
      <w:r w:rsidRPr="008D7F77">
        <w:rPr>
          <w:b/>
          <w:color w:val="000000"/>
          <w:sz w:val="24"/>
          <w:szCs w:val="24"/>
        </w:rPr>
        <w:t>заявленные виды работ:</w:t>
      </w:r>
      <w:r w:rsidRPr="008D7F77">
        <w:rPr>
          <w:color w:val="000000"/>
          <w:sz w:val="24"/>
          <w:szCs w:val="24"/>
        </w:rPr>
        <w:t xml:space="preserve"> </w:t>
      </w:r>
      <w:r w:rsidR="007C02E7" w:rsidRPr="008D7F77">
        <w:rPr>
          <w:b/>
          <w:color w:val="000000"/>
          <w:sz w:val="24"/>
          <w:szCs w:val="24"/>
        </w:rPr>
        <w:t>5.7</w:t>
      </w:r>
      <w:r w:rsidRPr="008D7F77">
        <w:rPr>
          <w:b/>
          <w:color w:val="000000"/>
          <w:sz w:val="24"/>
          <w:szCs w:val="24"/>
        </w:rPr>
        <w:t xml:space="preserve"> – в том числе на  особо опасных и технически сложных объектах</w:t>
      </w:r>
      <w:r w:rsidRPr="008D7F77">
        <w:rPr>
          <w:color w:val="000000"/>
          <w:sz w:val="24"/>
          <w:szCs w:val="24"/>
        </w:rPr>
        <w:t xml:space="preserve"> (кроме объектов использования атомной энергии);</w:t>
      </w:r>
      <w:proofErr w:type="gramEnd"/>
      <w:r w:rsidRPr="008D7F77">
        <w:rPr>
          <w:color w:val="000000"/>
          <w:sz w:val="24"/>
          <w:szCs w:val="24"/>
        </w:rPr>
        <w:t xml:space="preserve">  - </w:t>
      </w:r>
      <w:r w:rsidRPr="008D7F77">
        <w:rPr>
          <w:b/>
          <w:color w:val="000000"/>
          <w:sz w:val="24"/>
          <w:szCs w:val="24"/>
        </w:rPr>
        <w:t>дополнительно</w:t>
      </w:r>
      <w:r w:rsidRPr="008D7F77">
        <w:rPr>
          <w:color w:val="000000"/>
          <w:sz w:val="24"/>
          <w:szCs w:val="24"/>
        </w:rPr>
        <w:t xml:space="preserve">, взамен  ранее  выданного  </w:t>
      </w:r>
      <w:r w:rsidR="007C02E7" w:rsidRPr="008D7F77">
        <w:rPr>
          <w:color w:val="000000"/>
          <w:sz w:val="24"/>
          <w:szCs w:val="24"/>
        </w:rPr>
        <w:t>№СРО-П-056-16112009-0245 от 18.12.12 г.</w:t>
      </w:r>
      <w:r w:rsidR="007B4EE6" w:rsidRPr="008D7F77">
        <w:rPr>
          <w:color w:val="000000"/>
          <w:sz w:val="24"/>
          <w:szCs w:val="24"/>
        </w:rPr>
        <w:t>,</w:t>
      </w:r>
      <w:r w:rsidR="007C02E7" w:rsidRPr="008D7F77">
        <w:rPr>
          <w:sz w:val="24"/>
          <w:szCs w:val="24"/>
        </w:rPr>
        <w:t xml:space="preserve"> </w:t>
      </w:r>
      <w:r w:rsidR="007B4EE6" w:rsidRPr="008D7F77">
        <w:rPr>
          <w:color w:val="000000"/>
          <w:sz w:val="24"/>
          <w:szCs w:val="24"/>
        </w:rPr>
        <w:t>так</w:t>
      </w:r>
      <w:r w:rsidR="007C02E7" w:rsidRPr="008D7F77">
        <w:rPr>
          <w:color w:val="000000"/>
          <w:sz w:val="24"/>
          <w:szCs w:val="24"/>
        </w:rPr>
        <w:t>же  в   заявлении от ООО «</w:t>
      </w:r>
      <w:proofErr w:type="spellStart"/>
      <w:r w:rsidR="007C02E7" w:rsidRPr="008D7F77">
        <w:rPr>
          <w:color w:val="000000"/>
          <w:sz w:val="24"/>
          <w:szCs w:val="24"/>
        </w:rPr>
        <w:t>Теплоком</w:t>
      </w:r>
      <w:proofErr w:type="spellEnd"/>
      <w:r w:rsidR="007C02E7" w:rsidRPr="008D7F77">
        <w:rPr>
          <w:color w:val="000000"/>
          <w:sz w:val="24"/>
          <w:szCs w:val="24"/>
        </w:rPr>
        <w:t>» указана информация об  изменени</w:t>
      </w:r>
      <w:r w:rsidR="00E65992">
        <w:rPr>
          <w:color w:val="000000"/>
          <w:sz w:val="24"/>
          <w:szCs w:val="24"/>
        </w:rPr>
        <w:t>и  юридического адреса на 173015</w:t>
      </w:r>
      <w:r w:rsidR="007C02E7" w:rsidRPr="008D7F77">
        <w:rPr>
          <w:color w:val="000000"/>
          <w:sz w:val="24"/>
          <w:szCs w:val="24"/>
        </w:rPr>
        <w:t xml:space="preserve">, город Великий  Новгород, </w:t>
      </w:r>
      <w:proofErr w:type="spellStart"/>
      <w:r w:rsidR="007C02E7" w:rsidRPr="008D7F77">
        <w:rPr>
          <w:color w:val="000000"/>
          <w:sz w:val="24"/>
          <w:szCs w:val="24"/>
        </w:rPr>
        <w:t>ул</w:t>
      </w:r>
      <w:proofErr w:type="gramStart"/>
      <w:r w:rsidR="007C02E7" w:rsidRPr="008D7F77">
        <w:rPr>
          <w:color w:val="000000"/>
          <w:sz w:val="24"/>
          <w:szCs w:val="24"/>
        </w:rPr>
        <w:t>.</w:t>
      </w:r>
      <w:r w:rsidR="00360126" w:rsidRPr="008D7F77">
        <w:rPr>
          <w:color w:val="000000"/>
          <w:sz w:val="24"/>
          <w:szCs w:val="24"/>
        </w:rPr>
        <w:t>Г</w:t>
      </w:r>
      <w:proofErr w:type="gramEnd"/>
      <w:r w:rsidR="00360126" w:rsidRPr="008D7F77">
        <w:rPr>
          <w:color w:val="000000"/>
          <w:sz w:val="24"/>
          <w:szCs w:val="24"/>
        </w:rPr>
        <w:t>ермана</w:t>
      </w:r>
      <w:proofErr w:type="spellEnd"/>
      <w:r w:rsidR="00360126" w:rsidRPr="008D7F77">
        <w:rPr>
          <w:color w:val="000000"/>
          <w:sz w:val="24"/>
          <w:szCs w:val="24"/>
        </w:rPr>
        <w:t>, д.1</w:t>
      </w:r>
      <w:r w:rsidR="00E65992">
        <w:rPr>
          <w:color w:val="000000"/>
          <w:sz w:val="24"/>
          <w:szCs w:val="24"/>
        </w:rPr>
        <w:t>А</w:t>
      </w:r>
      <w:bookmarkStart w:id="0" w:name="_GoBack"/>
      <w:bookmarkEnd w:id="0"/>
      <w:r w:rsidR="00360126" w:rsidRPr="008D7F77">
        <w:rPr>
          <w:color w:val="000000"/>
          <w:sz w:val="24"/>
          <w:szCs w:val="24"/>
        </w:rPr>
        <w:t>.</w:t>
      </w:r>
    </w:p>
    <w:p w:rsidR="00CB34BD" w:rsidRPr="008D7F77" w:rsidRDefault="00CB34BD" w:rsidP="00CB34BD">
      <w:pPr>
        <w:spacing w:before="120" w:after="120"/>
        <w:jc w:val="both"/>
        <w:rPr>
          <w:i/>
          <w:color w:val="000000"/>
          <w:sz w:val="24"/>
          <w:szCs w:val="24"/>
        </w:rPr>
      </w:pPr>
      <w:r w:rsidRPr="008D7F77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8D7F77">
        <w:rPr>
          <w:b/>
          <w:i/>
          <w:color w:val="000000"/>
          <w:sz w:val="24"/>
          <w:szCs w:val="24"/>
        </w:rPr>
        <w:t>заменить</w:t>
      </w:r>
      <w:r w:rsidRPr="008D7F77">
        <w:rPr>
          <w:i/>
          <w:color w:val="000000"/>
          <w:sz w:val="24"/>
          <w:szCs w:val="24"/>
        </w:rPr>
        <w:t xml:space="preserve"> </w:t>
      </w:r>
      <w:r w:rsidRPr="008D7F77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8D7F77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>Голосование:</w:t>
      </w:r>
      <w:r w:rsidRPr="008D7F77">
        <w:rPr>
          <w:color w:val="000000"/>
          <w:sz w:val="24"/>
          <w:szCs w:val="24"/>
        </w:rPr>
        <w:t xml:space="preserve"> </w:t>
      </w:r>
      <w:proofErr w:type="gramStart"/>
      <w:r w:rsidRPr="008D7F77">
        <w:rPr>
          <w:color w:val="000000"/>
          <w:sz w:val="24"/>
          <w:szCs w:val="24"/>
        </w:rPr>
        <w:t xml:space="preserve">За – единогласно (С.А. </w:t>
      </w:r>
      <w:proofErr w:type="spellStart"/>
      <w:r w:rsidRPr="008D7F77">
        <w:rPr>
          <w:color w:val="000000"/>
          <w:sz w:val="24"/>
          <w:szCs w:val="24"/>
        </w:rPr>
        <w:t>Здорнов</w:t>
      </w:r>
      <w:proofErr w:type="spellEnd"/>
      <w:r w:rsidRPr="008D7F77">
        <w:rPr>
          <w:color w:val="000000"/>
          <w:sz w:val="24"/>
          <w:szCs w:val="24"/>
        </w:rPr>
        <w:t>,  Е.С. Борисов, В.Н. Синяков,</w:t>
      </w:r>
      <w:proofErr w:type="gramEnd"/>
    </w:p>
    <w:p w:rsidR="00CB34BD" w:rsidRPr="008D7F77" w:rsidRDefault="00CB34BD" w:rsidP="007B4EE6">
      <w:pPr>
        <w:jc w:val="center"/>
        <w:rPr>
          <w:color w:val="000000"/>
          <w:sz w:val="24"/>
          <w:szCs w:val="24"/>
        </w:rPr>
      </w:pPr>
      <w:proofErr w:type="gramStart"/>
      <w:r w:rsidRPr="008D7F77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8D7F77">
        <w:rPr>
          <w:color w:val="000000"/>
          <w:sz w:val="24"/>
          <w:szCs w:val="24"/>
        </w:rPr>
        <w:t>Морякова</w:t>
      </w:r>
      <w:proofErr w:type="spellEnd"/>
      <w:r w:rsidRPr="008D7F77">
        <w:rPr>
          <w:color w:val="000000"/>
          <w:sz w:val="24"/>
          <w:szCs w:val="24"/>
        </w:rPr>
        <w:t xml:space="preserve">), </w:t>
      </w:r>
      <w:r w:rsidRPr="008D7F77">
        <w:rPr>
          <w:b/>
          <w:color w:val="000000"/>
          <w:sz w:val="24"/>
          <w:szCs w:val="24"/>
        </w:rPr>
        <w:t>Против</w:t>
      </w:r>
      <w:r w:rsidRPr="008D7F77">
        <w:rPr>
          <w:color w:val="000000"/>
          <w:sz w:val="24"/>
          <w:szCs w:val="24"/>
        </w:rPr>
        <w:t xml:space="preserve"> – нет.</w:t>
      </w:r>
      <w:proofErr w:type="gramEnd"/>
      <w:r w:rsidRPr="008D7F77">
        <w:rPr>
          <w:color w:val="000000"/>
          <w:sz w:val="24"/>
          <w:szCs w:val="24"/>
        </w:rPr>
        <w:t xml:space="preserve"> </w:t>
      </w:r>
      <w:r w:rsidRPr="008D7F77">
        <w:rPr>
          <w:b/>
          <w:color w:val="000000"/>
          <w:sz w:val="24"/>
          <w:szCs w:val="24"/>
        </w:rPr>
        <w:t xml:space="preserve">Воздержался </w:t>
      </w:r>
      <w:r w:rsidRPr="008D7F77">
        <w:rPr>
          <w:color w:val="000000"/>
          <w:sz w:val="24"/>
          <w:szCs w:val="24"/>
        </w:rPr>
        <w:t>– нет.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t xml:space="preserve">Решение принято единогласно. </w:t>
      </w:r>
      <w:r w:rsidRPr="008D7F77">
        <w:rPr>
          <w:color w:val="000000"/>
          <w:sz w:val="24"/>
          <w:szCs w:val="24"/>
        </w:rPr>
        <w:t xml:space="preserve">Подсчет голосов произвела М.П. </w:t>
      </w:r>
      <w:proofErr w:type="spellStart"/>
      <w:r w:rsidRPr="008D7F77">
        <w:rPr>
          <w:color w:val="000000"/>
          <w:sz w:val="24"/>
          <w:szCs w:val="24"/>
        </w:rPr>
        <w:t>Кулебякина</w:t>
      </w:r>
      <w:proofErr w:type="spellEnd"/>
      <w:r w:rsidRPr="008D7F77">
        <w:rPr>
          <w:color w:val="000000"/>
          <w:sz w:val="24"/>
          <w:szCs w:val="24"/>
        </w:rPr>
        <w:t xml:space="preserve">. </w:t>
      </w:r>
    </w:p>
    <w:p w:rsidR="00CB34BD" w:rsidRPr="008D7F77" w:rsidRDefault="00CB34BD" w:rsidP="00CB34BD">
      <w:p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color w:val="000000"/>
          <w:sz w:val="24"/>
          <w:szCs w:val="24"/>
        </w:rPr>
        <w:lastRenderedPageBreak/>
        <w:t xml:space="preserve">Совет </w:t>
      </w:r>
      <w:r w:rsidR="00360126" w:rsidRPr="008D7F77">
        <w:rPr>
          <w:b/>
          <w:color w:val="000000"/>
          <w:sz w:val="24"/>
          <w:szCs w:val="24"/>
        </w:rPr>
        <w:t>Ассоциации</w:t>
      </w:r>
      <w:r w:rsidRPr="008D7F77">
        <w:rPr>
          <w:b/>
          <w:color w:val="000000"/>
          <w:sz w:val="24"/>
          <w:szCs w:val="24"/>
        </w:rPr>
        <w:t xml:space="preserve"> СРО «Гильдия проектировщиков Новгородской области»»  по результатам голосования решил:  </w:t>
      </w:r>
      <w:r w:rsidRPr="008D7F77">
        <w:rPr>
          <w:color w:val="000000"/>
          <w:sz w:val="24"/>
          <w:szCs w:val="24"/>
        </w:rPr>
        <w:t>внести изменения в перечень (реестр) ч</w:t>
      </w:r>
      <w:r w:rsidR="007B4EE6" w:rsidRPr="008D7F77">
        <w:rPr>
          <w:color w:val="000000"/>
          <w:sz w:val="24"/>
          <w:szCs w:val="24"/>
        </w:rPr>
        <w:t>ленов НП и заменить (выдать ново</w:t>
      </w:r>
      <w:r w:rsidRPr="008D7F77">
        <w:rPr>
          <w:color w:val="000000"/>
          <w:sz w:val="24"/>
          <w:szCs w:val="24"/>
        </w:rPr>
        <w:t xml:space="preserve">е Свидетельство о допуске) следующей организации:  </w:t>
      </w:r>
    </w:p>
    <w:p w:rsidR="00360126" w:rsidRPr="008D7F77" w:rsidRDefault="00360126" w:rsidP="00360126">
      <w:pPr>
        <w:numPr>
          <w:ilvl w:val="0"/>
          <w:numId w:val="10"/>
        </w:numPr>
        <w:spacing w:before="120" w:after="120"/>
        <w:jc w:val="both"/>
        <w:rPr>
          <w:color w:val="000000"/>
          <w:sz w:val="24"/>
          <w:szCs w:val="24"/>
        </w:rPr>
      </w:pPr>
      <w:r w:rsidRPr="008D7F77">
        <w:rPr>
          <w:b/>
          <w:i/>
          <w:color w:val="000000"/>
          <w:sz w:val="24"/>
          <w:szCs w:val="24"/>
        </w:rPr>
        <w:t>ООО «</w:t>
      </w:r>
      <w:proofErr w:type="spellStart"/>
      <w:r w:rsidRPr="008D7F77">
        <w:rPr>
          <w:b/>
          <w:i/>
          <w:color w:val="000000"/>
          <w:sz w:val="24"/>
          <w:szCs w:val="24"/>
        </w:rPr>
        <w:t>Теплоком</w:t>
      </w:r>
      <w:proofErr w:type="spellEnd"/>
      <w:r w:rsidRPr="008D7F77">
        <w:rPr>
          <w:b/>
          <w:i/>
          <w:color w:val="000000"/>
          <w:sz w:val="24"/>
          <w:szCs w:val="24"/>
        </w:rPr>
        <w:t>»</w:t>
      </w:r>
      <w:r w:rsidRPr="008D7F77">
        <w:rPr>
          <w:color w:val="000000"/>
          <w:sz w:val="24"/>
          <w:szCs w:val="24"/>
        </w:rPr>
        <w:t xml:space="preserve"> (ОГРН1075321007651), заявление вх.№</w:t>
      </w:r>
      <w:r w:rsidR="007B4EE6" w:rsidRPr="008D7F77">
        <w:rPr>
          <w:color w:val="000000"/>
          <w:sz w:val="24"/>
          <w:szCs w:val="24"/>
        </w:rPr>
        <w:t>40</w:t>
      </w:r>
      <w:r w:rsidRPr="008D7F77">
        <w:rPr>
          <w:color w:val="000000"/>
          <w:sz w:val="24"/>
          <w:szCs w:val="24"/>
        </w:rPr>
        <w:t xml:space="preserve"> от 02.11.2015 г., (виды работ: 1.1; 1.2; 1.3; 2; 3; 4.1; 4.2; 4.3; 4.4; 4.5; 4.6; 5.1; 5.2; 5.3; 5.6; 5.7; 9; 10- кроме особо опасных и технически сложных объектов строительства (кроме объектов использования атомной энергии)), </w:t>
      </w:r>
      <w:r w:rsidRPr="008D7F77">
        <w:rPr>
          <w:b/>
          <w:color w:val="000000"/>
          <w:sz w:val="24"/>
          <w:szCs w:val="24"/>
        </w:rPr>
        <w:t>заявленные виды работ:</w:t>
      </w:r>
      <w:r w:rsidRPr="008D7F77">
        <w:rPr>
          <w:color w:val="000000"/>
          <w:sz w:val="24"/>
          <w:szCs w:val="24"/>
        </w:rPr>
        <w:t xml:space="preserve"> </w:t>
      </w:r>
      <w:r w:rsidRPr="008D7F77">
        <w:rPr>
          <w:b/>
          <w:color w:val="000000"/>
          <w:sz w:val="24"/>
          <w:szCs w:val="24"/>
        </w:rPr>
        <w:t>5.7 – в том числе на  особо опасных и технически сложных объектах</w:t>
      </w:r>
      <w:r w:rsidRPr="008D7F77">
        <w:rPr>
          <w:color w:val="000000"/>
          <w:sz w:val="24"/>
          <w:szCs w:val="24"/>
        </w:rPr>
        <w:t xml:space="preserve"> (кроме объектов</w:t>
      </w:r>
      <w:r w:rsidR="007B4EE6" w:rsidRPr="008D7F77">
        <w:rPr>
          <w:color w:val="000000"/>
          <w:sz w:val="24"/>
          <w:szCs w:val="24"/>
        </w:rPr>
        <w:t xml:space="preserve"> использования атомной энергии)</w:t>
      </w:r>
      <w:r w:rsidRPr="008D7F77">
        <w:rPr>
          <w:color w:val="000000"/>
          <w:sz w:val="24"/>
          <w:szCs w:val="24"/>
        </w:rPr>
        <w:t xml:space="preserve">  - </w:t>
      </w:r>
      <w:r w:rsidRPr="008D7F77">
        <w:rPr>
          <w:b/>
          <w:color w:val="000000"/>
          <w:sz w:val="24"/>
          <w:szCs w:val="24"/>
        </w:rPr>
        <w:t>дополнительно</w:t>
      </w:r>
      <w:r w:rsidRPr="008D7F77">
        <w:rPr>
          <w:color w:val="000000"/>
          <w:sz w:val="24"/>
          <w:szCs w:val="24"/>
        </w:rPr>
        <w:t>, взамен  ранее  выданного  №СРО-П-056-16112009-0245 от 18.12.12 г.,</w:t>
      </w:r>
      <w:r w:rsidRPr="008D7F77">
        <w:rPr>
          <w:sz w:val="24"/>
          <w:szCs w:val="24"/>
        </w:rPr>
        <w:t xml:space="preserve"> </w:t>
      </w:r>
      <w:r w:rsidRPr="008D7F77">
        <w:rPr>
          <w:color w:val="000000"/>
          <w:sz w:val="24"/>
          <w:szCs w:val="24"/>
        </w:rPr>
        <w:t>измен</w:t>
      </w:r>
      <w:r w:rsidR="00E65992">
        <w:rPr>
          <w:color w:val="000000"/>
          <w:sz w:val="24"/>
          <w:szCs w:val="24"/>
        </w:rPr>
        <w:t>ить  юридический адрес на 173015</w:t>
      </w:r>
      <w:r w:rsidRPr="008D7F77">
        <w:rPr>
          <w:color w:val="000000"/>
          <w:sz w:val="24"/>
          <w:szCs w:val="24"/>
        </w:rPr>
        <w:t>, город Велик</w:t>
      </w:r>
      <w:r w:rsidR="00E65992">
        <w:rPr>
          <w:color w:val="000000"/>
          <w:sz w:val="24"/>
          <w:szCs w:val="24"/>
        </w:rPr>
        <w:t xml:space="preserve">ий  Новгород, </w:t>
      </w:r>
      <w:proofErr w:type="spellStart"/>
      <w:r w:rsidR="00E65992">
        <w:rPr>
          <w:color w:val="000000"/>
          <w:sz w:val="24"/>
          <w:szCs w:val="24"/>
        </w:rPr>
        <w:t>ул</w:t>
      </w:r>
      <w:proofErr w:type="gramStart"/>
      <w:r w:rsidR="00E65992">
        <w:rPr>
          <w:color w:val="000000"/>
          <w:sz w:val="24"/>
          <w:szCs w:val="24"/>
        </w:rPr>
        <w:t>.Г</w:t>
      </w:r>
      <w:proofErr w:type="gramEnd"/>
      <w:r w:rsidR="00E65992">
        <w:rPr>
          <w:color w:val="000000"/>
          <w:sz w:val="24"/>
          <w:szCs w:val="24"/>
        </w:rPr>
        <w:t>ермана</w:t>
      </w:r>
      <w:proofErr w:type="spellEnd"/>
      <w:r w:rsidR="00E65992">
        <w:rPr>
          <w:color w:val="000000"/>
          <w:sz w:val="24"/>
          <w:szCs w:val="24"/>
        </w:rPr>
        <w:t>, д.1А.</w:t>
      </w:r>
    </w:p>
    <w:p w:rsidR="00CB34BD" w:rsidRPr="008D7F77" w:rsidRDefault="00CB34BD" w:rsidP="00464B82">
      <w:pPr>
        <w:spacing w:before="120" w:after="120"/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С протоколом </w:t>
      </w:r>
      <w:proofErr w:type="gramStart"/>
      <w:r w:rsidRPr="008D7F77">
        <w:rPr>
          <w:color w:val="000000"/>
          <w:sz w:val="22"/>
          <w:szCs w:val="22"/>
        </w:rPr>
        <w:t>ознакомлен</w:t>
      </w:r>
      <w:proofErr w:type="gramEnd"/>
      <w:r w:rsidRPr="008D7F77">
        <w:rPr>
          <w:color w:val="000000"/>
          <w:sz w:val="22"/>
          <w:szCs w:val="22"/>
        </w:rPr>
        <w:t>.</w:t>
      </w:r>
    </w:p>
    <w:p w:rsidR="00F86C77" w:rsidRPr="008D7F77" w:rsidRDefault="00F86C77" w:rsidP="00F86C77">
      <w:pPr>
        <w:jc w:val="both"/>
        <w:rPr>
          <w:color w:val="000000"/>
          <w:sz w:val="22"/>
          <w:szCs w:val="22"/>
        </w:rPr>
      </w:pPr>
      <w:r w:rsidRPr="008D7F77">
        <w:rPr>
          <w:color w:val="000000"/>
          <w:sz w:val="22"/>
          <w:szCs w:val="22"/>
        </w:rPr>
        <w:t xml:space="preserve">Возражений и дополнений не имею. Принятие Советом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 указанных в протоколе решений и состав членов Совета </w:t>
      </w:r>
      <w:r w:rsidR="008D7F77" w:rsidRPr="008D7F77">
        <w:rPr>
          <w:color w:val="000000"/>
          <w:sz w:val="22"/>
          <w:szCs w:val="22"/>
        </w:rPr>
        <w:t>Ассоциации</w:t>
      </w:r>
      <w:r w:rsidRPr="008D7F77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</w:p>
    <w:p w:rsidR="00464B82" w:rsidRPr="008D7F77" w:rsidRDefault="00464B82" w:rsidP="00F86C77">
      <w:pPr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  <w:r w:rsidRPr="008D7F77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8D7F77">
        <w:rPr>
          <w:color w:val="000000"/>
          <w:sz w:val="24"/>
          <w:szCs w:val="24"/>
        </w:rPr>
        <w:t xml:space="preserve">       </w:t>
      </w:r>
      <w:r w:rsidRPr="008D7F77">
        <w:rPr>
          <w:color w:val="000000"/>
          <w:sz w:val="24"/>
          <w:szCs w:val="24"/>
        </w:rPr>
        <w:t xml:space="preserve"> </w:t>
      </w:r>
      <w:r w:rsidR="00976367" w:rsidRPr="008D7F77">
        <w:rPr>
          <w:color w:val="000000"/>
          <w:sz w:val="24"/>
          <w:szCs w:val="24"/>
        </w:rPr>
        <w:t xml:space="preserve"> </w:t>
      </w:r>
      <w:r w:rsidRPr="008D7F77">
        <w:rPr>
          <w:color w:val="000000"/>
          <w:sz w:val="24"/>
          <w:szCs w:val="24"/>
        </w:rPr>
        <w:t xml:space="preserve">С.А. </w:t>
      </w:r>
      <w:proofErr w:type="spellStart"/>
      <w:r w:rsidRPr="008D7F77">
        <w:rPr>
          <w:color w:val="000000"/>
          <w:sz w:val="24"/>
          <w:szCs w:val="24"/>
        </w:rPr>
        <w:t>Здорнов</w:t>
      </w:r>
      <w:proofErr w:type="spellEnd"/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</w:p>
    <w:p w:rsidR="00F86C77" w:rsidRPr="008D7F77" w:rsidRDefault="00F86C77" w:rsidP="00F86C77">
      <w:pPr>
        <w:jc w:val="both"/>
        <w:rPr>
          <w:color w:val="000000"/>
          <w:sz w:val="24"/>
          <w:szCs w:val="24"/>
        </w:rPr>
      </w:pPr>
      <w:r w:rsidRPr="008D7F77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r w:rsidR="00360126" w:rsidRPr="008D7F77">
        <w:rPr>
          <w:color w:val="000000"/>
          <w:sz w:val="24"/>
          <w:szCs w:val="24"/>
        </w:rPr>
        <w:t xml:space="preserve">М.П. </w:t>
      </w:r>
      <w:proofErr w:type="spellStart"/>
      <w:r w:rsidR="00360126" w:rsidRPr="008D7F77">
        <w:rPr>
          <w:color w:val="000000"/>
          <w:sz w:val="24"/>
          <w:szCs w:val="24"/>
        </w:rPr>
        <w:t>Кулебякина</w:t>
      </w:r>
      <w:proofErr w:type="spellEnd"/>
    </w:p>
    <w:p w:rsidR="006E0F7F" w:rsidRPr="008D7F77" w:rsidRDefault="006E0F7F" w:rsidP="00F86C77">
      <w:pPr>
        <w:jc w:val="both"/>
        <w:rPr>
          <w:sz w:val="24"/>
          <w:szCs w:val="24"/>
        </w:rPr>
      </w:pPr>
    </w:p>
    <w:sectPr w:rsidR="006E0F7F" w:rsidRPr="008D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6B9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AC07A4F"/>
    <w:multiLevelType w:val="hybridMultilevel"/>
    <w:tmpl w:val="5AD4D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93A83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7B254F6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84415"/>
    <w:rsid w:val="00360126"/>
    <w:rsid w:val="0041605C"/>
    <w:rsid w:val="00464B82"/>
    <w:rsid w:val="004D7223"/>
    <w:rsid w:val="005D492A"/>
    <w:rsid w:val="00600404"/>
    <w:rsid w:val="006E0F7F"/>
    <w:rsid w:val="00742D81"/>
    <w:rsid w:val="00793B60"/>
    <w:rsid w:val="007960BA"/>
    <w:rsid w:val="007B4EE6"/>
    <w:rsid w:val="007C02E7"/>
    <w:rsid w:val="0083366F"/>
    <w:rsid w:val="008D7F77"/>
    <w:rsid w:val="00976367"/>
    <w:rsid w:val="00A5764F"/>
    <w:rsid w:val="00AA0B00"/>
    <w:rsid w:val="00B35138"/>
    <w:rsid w:val="00CB34BD"/>
    <w:rsid w:val="00D51040"/>
    <w:rsid w:val="00E50859"/>
    <w:rsid w:val="00E65992"/>
    <w:rsid w:val="00ED74B4"/>
    <w:rsid w:val="00F8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2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9</cp:revision>
  <cp:lastPrinted>2015-11-03T06:20:00Z</cp:lastPrinted>
  <dcterms:created xsi:type="dcterms:W3CDTF">2015-11-02T12:11:00Z</dcterms:created>
  <dcterms:modified xsi:type="dcterms:W3CDTF">2015-11-03T10:06:00Z</dcterms:modified>
</cp:coreProperties>
</file>